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  <w:t>灵活就业困难人员社保补贴申请（个人申请）操作流程</w:t>
      </w:r>
    </w:p>
    <w:p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登录桂林人才网 </w:t>
      </w:r>
      <w:r>
        <w:rPr>
          <w:rFonts w:hint="eastAsia"/>
          <w:b/>
          <w:bCs/>
          <w:sz w:val="32"/>
          <w:szCs w:val="32"/>
          <w:lang w:val="en-US" w:eastAsia="zh-CN"/>
        </w:rPr>
        <w:fldChar w:fldCharType="begin"/>
      </w:r>
      <w:r>
        <w:rPr>
          <w:rFonts w:hint="eastAsia"/>
          <w:b/>
          <w:bCs/>
          <w:sz w:val="32"/>
          <w:szCs w:val="32"/>
          <w:lang w:val="en-US" w:eastAsia="zh-CN"/>
        </w:rPr>
        <w:instrText xml:space="preserve"> HYPERLINK "https://www.glrcw.com" </w:instrText>
      </w:r>
      <w:r>
        <w:rPr>
          <w:rFonts w:hint="eastAsia"/>
          <w:b/>
          <w:bCs/>
          <w:sz w:val="32"/>
          <w:szCs w:val="32"/>
          <w:lang w:val="en-US" w:eastAsia="zh-CN"/>
        </w:rPr>
        <w:fldChar w:fldCharType="separate"/>
      </w:r>
      <w:r>
        <w:rPr>
          <w:rStyle w:val="3"/>
          <w:rFonts w:hint="eastAsia"/>
          <w:b/>
          <w:bCs/>
          <w:sz w:val="32"/>
          <w:szCs w:val="32"/>
          <w:lang w:val="en-US" w:eastAsia="zh-CN"/>
        </w:rPr>
        <w:t>https://www.glrcw.com</w:t>
      </w:r>
      <w:r>
        <w:rPr>
          <w:rFonts w:hint="eastAsia"/>
          <w:b/>
          <w:bCs/>
          <w:sz w:val="32"/>
          <w:szCs w:val="32"/>
          <w:lang w:val="en-US" w:eastAsia="zh-CN"/>
        </w:rPr>
        <w:fldChar w:fldCharType="end"/>
      </w:r>
    </w:p>
    <w:p>
      <w:pPr>
        <w:numPr>
          <w:ilvl w:val="0"/>
          <w:numId w:val="0"/>
        </w:num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drawing>
          <wp:inline distT="0" distB="0" distL="114300" distR="114300">
            <wp:extent cx="2438400" cy="2438400"/>
            <wp:effectExtent l="0" t="0" r="0" b="0"/>
            <wp:docPr id="4" name="图片 4" descr="个人申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个人申请二维码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点击申请LOGO</w:t>
      </w:r>
    </w:p>
    <w:p>
      <w:pPr>
        <w:numPr>
          <w:ilvl w:val="0"/>
          <w:numId w:val="0"/>
        </w:numPr>
        <w:jc w:val="both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1、进入短信验证登录页面</w:t>
      </w:r>
    </w:p>
    <w:p>
      <w:pPr>
        <w:numPr>
          <w:ilvl w:val="0"/>
          <w:numId w:val="0"/>
        </w:num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drawing>
          <wp:inline distT="0" distB="0" distL="114300" distR="114300">
            <wp:extent cx="3848735" cy="3157855"/>
            <wp:effectExtent l="0" t="0" r="6985" b="12065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48735" cy="315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2、短信登录后进入补贴申请列表</w:t>
      </w:r>
    </w:p>
    <w:p>
      <w:pPr>
        <w:jc w:val="center"/>
        <w:rPr>
          <w:rFonts w:hint="default"/>
          <w:b/>
          <w:bCs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272405" cy="1492885"/>
            <wp:effectExtent l="0" t="0" r="635" b="635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49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按要求如实填写补贴申请表</w:t>
      </w:r>
    </w:p>
    <w:p>
      <w:pPr>
        <w:numPr>
          <w:ilvl w:val="0"/>
          <w:numId w:val="0"/>
        </w:numPr>
        <w:jc w:val="both"/>
        <w:rPr>
          <w:rFonts w:hint="default"/>
          <w:b/>
          <w:bCs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262880" cy="5133340"/>
            <wp:effectExtent l="0" t="0" r="10160" b="2540"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513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4、填完申请表，点击提交申请按钮，提交成功后，在列表页，会有提交记录，申请人可随时查看申请进度。</w:t>
      </w:r>
    </w:p>
    <w:p>
      <w:pPr>
        <w:numPr>
          <w:ilvl w:val="0"/>
          <w:numId w:val="0"/>
        </w:numPr>
        <w:ind w:leftChars="0"/>
        <w:jc w:val="both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270500" cy="2339975"/>
            <wp:effectExtent l="0" t="0" r="2540" b="6985"/>
            <wp:docPr id="1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33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5、如果因材料问题导致补贴申请表，申请人可更新材料重新填报</w:t>
      </w:r>
    </w:p>
    <w:p>
      <w:pPr>
        <w:numPr>
          <w:ilvl w:val="0"/>
          <w:numId w:val="0"/>
        </w:numPr>
        <w:ind w:leftChars="0"/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sz w:val="32"/>
          <w:szCs w:val="32"/>
        </w:rPr>
        <w:drawing>
          <wp:inline distT="0" distB="0" distL="114300" distR="114300">
            <wp:extent cx="5273675" cy="882650"/>
            <wp:effectExtent l="0" t="0" r="3175" b="12700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both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6、如申请表审核通过，补贴将会打入填报的银行账户。</w:t>
      </w:r>
    </w:p>
    <w:p>
      <w:pPr>
        <w:numPr>
          <w:ilvl w:val="0"/>
          <w:numId w:val="0"/>
        </w:numPr>
        <w:ind w:leftChars="0"/>
        <w:jc w:val="both"/>
        <w:rPr>
          <w:rFonts w:hint="default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ED39B37"/>
    <w:multiLevelType w:val="singleLevel"/>
    <w:tmpl w:val="DED39B37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161F3504"/>
    <w:multiLevelType w:val="singleLevel"/>
    <w:tmpl w:val="161F350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AA7FE4"/>
    <w:rsid w:val="0E3D6A00"/>
    <w:rsid w:val="104E49AB"/>
    <w:rsid w:val="1C5878BB"/>
    <w:rsid w:val="1D3709ED"/>
    <w:rsid w:val="24FB0C78"/>
    <w:rsid w:val="25EC524E"/>
    <w:rsid w:val="270F35A1"/>
    <w:rsid w:val="2C4F3762"/>
    <w:rsid w:val="2E591229"/>
    <w:rsid w:val="34F55540"/>
    <w:rsid w:val="39A27B7F"/>
    <w:rsid w:val="463C4104"/>
    <w:rsid w:val="4969489E"/>
    <w:rsid w:val="4FEB63BD"/>
    <w:rsid w:val="5A066D7F"/>
    <w:rsid w:val="5B3E436C"/>
    <w:rsid w:val="5CAA7FE4"/>
    <w:rsid w:val="66064B6A"/>
    <w:rsid w:val="6AA130B0"/>
    <w:rsid w:val="6B99591E"/>
    <w:rsid w:val="6D0A67F3"/>
    <w:rsid w:val="6EEC7DA5"/>
    <w:rsid w:val="769C3147"/>
    <w:rsid w:val="7E994795"/>
    <w:rsid w:val="7F3B11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2020-08-21T00:07:00Z</dcterms:created>
  <dc:creator>维</dc:creator>
  <cp:lastModifiedBy>罗文婷</cp:lastModifiedBy>
  <cp:lastPrinted>2020-09-02T03:31:00Z</cp:lastPrinted>
  <dcterms:modified xsi:type="dcterms:W3CDTF">2024-11-21T06:21:08Z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  <property fmtid="{D5CDD505-2E9C-101B-9397-08002B2CF9AE}" pid="3" name="ICV">
    <vt:lpwstr>A7998D78E8994462A307A28E5537F78B</vt:lpwstr>
  </property>
</Properties>
</file>